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Důlní elektrikář slaboproudých zařízení</w:t>
      </w:r>
      <w:bookmarkEnd w:id="1"/>
    </w:p>
    <w:p>
      <w:pPr/>
      <w:r>
        <w:rPr/>
        <w:t xml:space="preserve">Důlní elektrikář slaboproudých zařízení provádí samostatné práce a dílčí i celkové řízení prací při běžných opravách a údržbě slaboproudých zařízení v dole, při montáži a demontáži slaboproudých rozvodů, řídí a provádí práce při montáži, seřizování a výměnách samostatných funkčních částí slaboproudého příslušenství důlních strojů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Weak current electrician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Měření a vyhodnocování elektrických a neelektrických parametrů zařízení, diagnostika závad.</w:t>
      </w:r>
    </w:p>
    <w:p>
      <w:pPr>
        <w:numPr>
          <w:ilvl w:val="0"/>
          <w:numId w:val="5"/>
        </w:numPr>
      </w:pPr>
      <w:r>
        <w:rPr/>
        <w:t xml:space="preserve">Montáž a oživování slaboproudých obvodů, elektronických prvků a sestav velínů a ovládacích stanovišť.</w:t>
      </w:r>
    </w:p>
    <w:p>
      <w:pPr>
        <w:numPr>
          <w:ilvl w:val="0"/>
          <w:numId w:val="5"/>
        </w:numPr>
      </w:pPr>
      <w:r>
        <w:rPr/>
        <w:t xml:space="preserve">Montáž, rekonstrukce, údržba, zkoušení, seřizování a opravy důlních telekomunikačních zařízení.</w:t>
      </w:r>
    </w:p>
    <w:p>
      <w:pPr>
        <w:numPr>
          <w:ilvl w:val="0"/>
          <w:numId w:val="5"/>
        </w:numPr>
      </w:pPr>
      <w:r>
        <w:rPr/>
        <w:t xml:space="preserve">Řízení provozu a údržby komplexu slaboproudých zařízení v důlních objektech.</w:t>
      </w:r>
    </w:p>
    <w:p>
      <w:pPr>
        <w:numPr>
          <w:ilvl w:val="0"/>
          <w:numId w:val="5"/>
        </w:numPr>
      </w:pPr>
      <w:r>
        <w:rPr/>
        <w:t xml:space="preserve">Montáž, údržba, zkoušení a seřizování dorozumívacího, signalizačního a regulačního zařízení těžních strojů a šibíků.</w:t>
      </w:r>
    </w:p>
    <w:p>
      <w:pPr>
        <w:numPr>
          <w:ilvl w:val="0"/>
          <w:numId w:val="5"/>
        </w:numPr>
      </w:pPr>
      <w:r>
        <w:rPr/>
        <w:t xml:space="preserve">Montáž, rekonstrukce, údržba, zkoušení a opravy snímačů bezpečnostní a informační techniky.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pro provedení montáže, zapojování, oprav a kontroly důlních slaboproudých zařízení a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e81.D.3765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kontrola stavu důlních slaboproudých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slaboproudých elektrických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rekonstrukce a zapojování důlních slaboproudých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důlních slaboproudých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záznamů a povinné dokumentace o provedené montáži, připojení, opravě nebo revizi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elektrotechnická zařízení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34FF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Důlní elektrikář slaboproudých zařízení</dc:title>
  <dc:description>Důlní elektrikář slaboproudých zařízení provádí samostatné práce a dílčí i celkové řízení prací při běžných opravách a údržbě slaboproudých zařízení v dole, při montáži a demontáži slaboproudých rozvodů, řídí a provádí práce při montáži, seřizování a výměnách samostatných funkčních částí slaboproudého příslušenství důlních strojů a zařízení.</dc:description>
  <dc:subject/>
  <cp:keywords/>
  <cp:category>Specializace</cp:category>
  <cp:lastModifiedBy/>
  <dcterms:created xsi:type="dcterms:W3CDTF">2017-11-22T09:13:32+01:00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